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B25BE" w14:textId="77777777" w:rsidR="005E47D9" w:rsidRDefault="005E47D9">
      <w:pPr>
        <w:rPr>
          <w:lang w:val="en-GB"/>
        </w:rPr>
      </w:pPr>
      <w:bookmarkStart w:id="0" w:name="_GoBack"/>
      <w:bookmarkEnd w:id="0"/>
      <w:r>
        <w:rPr>
          <w:lang w:val="en-GB"/>
        </w:rPr>
        <w:t xml:space="preserve">“I got hit by a bus”,  in different times could have </w:t>
      </w:r>
      <w:r w:rsidR="00CB213D">
        <w:rPr>
          <w:lang w:val="en-GB"/>
        </w:rPr>
        <w:t xml:space="preserve">represented </w:t>
      </w:r>
      <w:r>
        <w:rPr>
          <w:lang w:val="en-GB"/>
        </w:rPr>
        <w:t>a major personal disaster, yet in the ensuing month</w:t>
      </w:r>
      <w:r w:rsidR="003A7E0A">
        <w:rPr>
          <w:lang w:val="en-GB"/>
        </w:rPr>
        <w:t>s of late 2014 through 2015, enforced im</w:t>
      </w:r>
      <w:r>
        <w:rPr>
          <w:lang w:val="en-GB"/>
        </w:rPr>
        <w:t>mobility and difficulties reading,  created an unusually intense</w:t>
      </w:r>
      <w:r w:rsidR="003A7E0A">
        <w:rPr>
          <w:lang w:val="en-GB"/>
        </w:rPr>
        <w:t>, at times</w:t>
      </w:r>
      <w:r>
        <w:rPr>
          <w:lang w:val="en-GB"/>
        </w:rPr>
        <w:t xml:space="preserve"> frightening window on a world in crisis.  This paper is an exploration</w:t>
      </w:r>
      <w:r w:rsidR="00324230">
        <w:rPr>
          <w:lang w:val="en-GB"/>
        </w:rPr>
        <w:t xml:space="preserve"> of the impact of </w:t>
      </w:r>
      <w:r w:rsidR="00922DCD">
        <w:rPr>
          <w:lang w:val="en-GB"/>
        </w:rPr>
        <w:t>a distressing</w:t>
      </w:r>
      <w:r>
        <w:rPr>
          <w:lang w:val="en-GB"/>
        </w:rPr>
        <w:t xml:space="preserve"> ‘aha’</w:t>
      </w:r>
      <w:r w:rsidR="00922DCD">
        <w:rPr>
          <w:lang w:val="en-GB"/>
        </w:rPr>
        <w:t xml:space="preserve"> moment</w:t>
      </w:r>
      <w:r w:rsidR="00CB213D">
        <w:rPr>
          <w:lang w:val="en-GB"/>
        </w:rPr>
        <w:t xml:space="preserve"> when</w:t>
      </w:r>
      <w:r w:rsidR="003A7E0A">
        <w:rPr>
          <w:lang w:val="en-GB"/>
        </w:rPr>
        <w:t>,</w:t>
      </w:r>
      <w:r w:rsidR="00922DCD">
        <w:rPr>
          <w:lang w:val="en-GB"/>
        </w:rPr>
        <w:t xml:space="preserve"> having worked and lived in Paris, a deep sense of solidarity with the people of France, combined with an academic awareness of the numbers of </w:t>
      </w:r>
      <w:r w:rsidR="003A7E0A">
        <w:rPr>
          <w:lang w:val="en-GB"/>
        </w:rPr>
        <w:t xml:space="preserve">people killed in Muslim countries in more quietly </w:t>
      </w:r>
      <w:r w:rsidR="00A32F6F">
        <w:rPr>
          <w:lang w:val="en-GB"/>
        </w:rPr>
        <w:t xml:space="preserve">reported </w:t>
      </w:r>
      <w:r w:rsidR="00CB213D">
        <w:rPr>
          <w:lang w:val="en-GB"/>
        </w:rPr>
        <w:t>attacks by the same terrorists, gave rise to a period of intense personal reflection.</w:t>
      </w:r>
      <w:r w:rsidR="00A32F6F">
        <w:rPr>
          <w:lang w:val="en-GB"/>
        </w:rPr>
        <w:t xml:space="preserve"> </w:t>
      </w:r>
      <w:r w:rsidR="003A7E0A">
        <w:rPr>
          <w:lang w:val="en-GB"/>
        </w:rPr>
        <w:t>S</w:t>
      </w:r>
      <w:r w:rsidR="00324230">
        <w:rPr>
          <w:lang w:val="en-GB"/>
        </w:rPr>
        <w:t>tark uncertainties came to the fore</w:t>
      </w:r>
      <w:r w:rsidR="00CB213D">
        <w:rPr>
          <w:lang w:val="en-GB"/>
        </w:rPr>
        <w:t xml:space="preserve"> from the unprecedented </w:t>
      </w:r>
      <w:r w:rsidR="00324230">
        <w:rPr>
          <w:lang w:val="en-GB"/>
        </w:rPr>
        <w:t>co</w:t>
      </w:r>
      <w:r w:rsidR="00CB213D">
        <w:rPr>
          <w:lang w:val="en-GB"/>
        </w:rPr>
        <w:t xml:space="preserve">mbination of worldwide crises and events. </w:t>
      </w:r>
      <w:r w:rsidR="00324230">
        <w:rPr>
          <w:lang w:val="en-GB"/>
        </w:rPr>
        <w:t xml:space="preserve">A sense </w:t>
      </w:r>
      <w:r w:rsidR="000B798A">
        <w:rPr>
          <w:lang w:val="en-GB"/>
        </w:rPr>
        <w:t>that worldwide discourse is increasingly limited by the immediacy of messages,</w:t>
      </w:r>
      <w:r w:rsidR="003A7E0A">
        <w:rPr>
          <w:lang w:val="en-GB"/>
        </w:rPr>
        <w:t xml:space="preserve"> </w:t>
      </w:r>
      <w:proofErr w:type="gramStart"/>
      <w:r w:rsidR="003A7E0A">
        <w:rPr>
          <w:lang w:val="en-GB"/>
        </w:rPr>
        <w:t xml:space="preserve">became </w:t>
      </w:r>
      <w:r w:rsidR="00324230">
        <w:rPr>
          <w:lang w:val="en-GB"/>
        </w:rPr>
        <w:t xml:space="preserve"> belief</w:t>
      </w:r>
      <w:proofErr w:type="gramEnd"/>
      <w:r w:rsidR="00324230">
        <w:rPr>
          <w:lang w:val="en-GB"/>
        </w:rPr>
        <w:t>, and a concern t</w:t>
      </w:r>
      <w:r w:rsidR="000B798A">
        <w:rPr>
          <w:lang w:val="en-GB"/>
        </w:rPr>
        <w:t>hat the more discourse, both political and social, is limited to ‘soundbites’,  the more populist views and what Foucault would describe as ‘episodic’ or ‘sovereign’ acts of power</w:t>
      </w:r>
      <w:r w:rsidR="003A7E0A">
        <w:rPr>
          <w:lang w:val="en-GB"/>
        </w:rPr>
        <w:t xml:space="preserve">, self – propagating </w:t>
      </w:r>
      <w:r w:rsidR="00A32F6F">
        <w:rPr>
          <w:lang w:val="en-GB"/>
        </w:rPr>
        <w:t>a</w:t>
      </w:r>
      <w:r w:rsidR="00CB213D">
        <w:rPr>
          <w:lang w:val="en-GB"/>
        </w:rPr>
        <w:t>cts of domination and coercion – by</w:t>
      </w:r>
      <w:r w:rsidR="003A7E0A">
        <w:rPr>
          <w:lang w:val="en-GB"/>
        </w:rPr>
        <w:t xml:space="preserve"> individuals, groups and states,</w:t>
      </w:r>
      <w:r w:rsidR="00CB213D">
        <w:rPr>
          <w:lang w:val="en-GB"/>
        </w:rPr>
        <w:t xml:space="preserve"> </w:t>
      </w:r>
      <w:r w:rsidR="003A7E0A">
        <w:rPr>
          <w:lang w:val="en-GB"/>
        </w:rPr>
        <w:t xml:space="preserve">would be perpetrated. </w:t>
      </w:r>
    </w:p>
    <w:p w14:paraId="1893AC90" w14:textId="77777777" w:rsidR="000B798A" w:rsidRDefault="000B798A">
      <w:pPr>
        <w:rPr>
          <w:lang w:val="en-GB"/>
        </w:rPr>
      </w:pPr>
    </w:p>
    <w:p w14:paraId="744FCF2D" w14:textId="77777777" w:rsidR="000B798A" w:rsidRDefault="003A7E0A">
      <w:pPr>
        <w:rPr>
          <w:rFonts w:cs="Arial"/>
          <w:color w:val="3B3B3B"/>
        </w:rPr>
      </w:pPr>
      <w:r>
        <w:rPr>
          <w:lang w:val="en-GB"/>
        </w:rPr>
        <w:t>Events r</w:t>
      </w:r>
      <w:r w:rsidR="000B798A">
        <w:rPr>
          <w:lang w:val="en-GB"/>
        </w:rPr>
        <w:t>anging from global humanitarian crises – refugees fleeing on an unprecedented scale, horr</w:t>
      </w:r>
      <w:r>
        <w:rPr>
          <w:lang w:val="en-GB"/>
        </w:rPr>
        <w:t>ific wars with complex, often</w:t>
      </w:r>
      <w:r w:rsidR="000B798A">
        <w:rPr>
          <w:lang w:val="en-GB"/>
        </w:rPr>
        <w:t xml:space="preserve"> hidden root causes and interests, to more localised </w:t>
      </w:r>
      <w:r w:rsidR="00CB213D">
        <w:rPr>
          <w:lang w:val="en-GB"/>
        </w:rPr>
        <w:t xml:space="preserve">and individual </w:t>
      </w:r>
      <w:r w:rsidR="000B798A">
        <w:rPr>
          <w:lang w:val="en-GB"/>
        </w:rPr>
        <w:t>reactions to the global economic crash and anxieties aroun</w:t>
      </w:r>
      <w:r>
        <w:rPr>
          <w:lang w:val="en-GB"/>
        </w:rPr>
        <w:t xml:space="preserve">d supporting families are almost daily </w:t>
      </w:r>
      <w:proofErr w:type="spellStart"/>
      <w:r>
        <w:rPr>
          <w:lang w:val="en-GB"/>
        </w:rPr>
        <w:t>occurences</w:t>
      </w:r>
      <w:proofErr w:type="spellEnd"/>
      <w:r>
        <w:rPr>
          <w:lang w:val="en-GB"/>
        </w:rPr>
        <w:t xml:space="preserve">.  </w:t>
      </w:r>
      <w:r w:rsidR="000B798A">
        <w:rPr>
          <w:lang w:val="en-GB"/>
        </w:rPr>
        <w:t xml:space="preserve"> </w:t>
      </w:r>
      <w:r w:rsidR="00922DCD">
        <w:rPr>
          <w:lang w:val="en-GB"/>
        </w:rPr>
        <w:t xml:space="preserve">Fear of terror is pervasive and real. </w:t>
      </w:r>
      <w:r w:rsidR="000B798A">
        <w:rPr>
          <w:lang w:val="en-GB"/>
        </w:rPr>
        <w:t xml:space="preserve"> Media trustworthiness has been destroyed, and across the world division and hatred are being both articulated and </w:t>
      </w:r>
      <w:r w:rsidR="00A010AD">
        <w:rPr>
          <w:lang w:val="en-GB"/>
        </w:rPr>
        <w:t xml:space="preserve">acted upon in the most regressive </w:t>
      </w:r>
      <w:r>
        <w:rPr>
          <w:lang w:val="en-GB"/>
        </w:rPr>
        <w:t>manner</w:t>
      </w:r>
      <w:r w:rsidR="00A010AD">
        <w:rPr>
          <w:lang w:val="en-GB"/>
        </w:rPr>
        <w:t>.  Worldwide, political leaders are under pressure</w:t>
      </w:r>
      <w:r w:rsidR="00CB213D">
        <w:rPr>
          <w:lang w:val="en-GB"/>
        </w:rPr>
        <w:t>,</w:t>
      </w:r>
      <w:r w:rsidR="00A010AD">
        <w:rPr>
          <w:lang w:val="en-GB"/>
        </w:rPr>
        <w:t xml:space="preserve"> and maintaining meaningful discourse is increasingly difficult. The paucity of the discourse in both the UK BREXIT Referendum, and the US Presidential Campaign</w:t>
      </w:r>
      <w:r w:rsidR="00922DCD">
        <w:rPr>
          <w:lang w:val="en-GB"/>
        </w:rPr>
        <w:t xml:space="preserve"> is testament to a global ‘disempowerment’ in the Foucauldian sense. </w:t>
      </w:r>
      <w:r w:rsidR="00940CBF">
        <w:rPr>
          <w:lang w:val="en-GB"/>
        </w:rPr>
        <w:t>Foucault</w:t>
      </w:r>
      <w:r w:rsidR="00922DCD">
        <w:rPr>
          <w:lang w:val="en-GB"/>
        </w:rPr>
        <w:t>’s</w:t>
      </w:r>
      <w:r w:rsidR="00922DCD" w:rsidRPr="00922DCD">
        <w:rPr>
          <w:lang w:val="en-GB"/>
        </w:rPr>
        <w:t xml:space="preserve"> </w:t>
      </w:r>
      <w:r w:rsidR="00922DCD" w:rsidRPr="00922DCD">
        <w:rPr>
          <w:rFonts w:cs="Arial"/>
          <w:color w:val="3B3B3B"/>
          <w:sz w:val="28"/>
          <w:szCs w:val="28"/>
        </w:rPr>
        <w:t xml:space="preserve"> </w:t>
      </w:r>
      <w:r w:rsidR="00922DCD" w:rsidRPr="00922DCD">
        <w:rPr>
          <w:rFonts w:cs="Arial"/>
          <w:color w:val="3B3B3B"/>
        </w:rPr>
        <w:t>‘general politics’ and ‘regimes of truth’ are</w:t>
      </w:r>
      <w:r w:rsidR="00922DCD">
        <w:rPr>
          <w:rFonts w:cs="Arial"/>
          <w:color w:val="3B3B3B"/>
        </w:rPr>
        <w:t xml:space="preserve"> no longer</w:t>
      </w:r>
      <w:r w:rsidR="00922DCD" w:rsidRPr="00922DCD">
        <w:rPr>
          <w:rFonts w:cs="Arial"/>
          <w:color w:val="3B3B3B"/>
        </w:rPr>
        <w:t xml:space="preserve"> the result of scientific discourse and institutions,</w:t>
      </w:r>
      <w:r w:rsidR="00922DCD">
        <w:rPr>
          <w:rFonts w:cs="Arial"/>
          <w:color w:val="3B3B3B"/>
        </w:rPr>
        <w:t xml:space="preserve"> but are instead driven by the media and a democratic process increasi</w:t>
      </w:r>
      <w:r w:rsidR="00CB213D">
        <w:rPr>
          <w:rFonts w:cs="Arial"/>
          <w:color w:val="3B3B3B"/>
        </w:rPr>
        <w:t>ngly responding to popular bias</w:t>
      </w:r>
      <w:r w:rsidR="00922DCD">
        <w:rPr>
          <w:rFonts w:cs="Arial"/>
          <w:color w:val="3B3B3B"/>
        </w:rPr>
        <w:t xml:space="preserve"> to </w:t>
      </w:r>
      <w:r w:rsidR="00CB213D">
        <w:rPr>
          <w:rFonts w:cs="Arial"/>
          <w:color w:val="3B3B3B"/>
        </w:rPr>
        <w:t xml:space="preserve">maintain </w:t>
      </w:r>
      <w:r w:rsidR="00922DCD">
        <w:rPr>
          <w:rFonts w:cs="Arial"/>
          <w:color w:val="3B3B3B"/>
        </w:rPr>
        <w:t>power – power has become an end in itself rather than a process constituted through knowledge and understanding</w:t>
      </w:r>
      <w:r w:rsidR="00A32F6F">
        <w:rPr>
          <w:rFonts w:cs="Arial"/>
          <w:color w:val="3B3B3B"/>
        </w:rPr>
        <w:t>.</w:t>
      </w:r>
      <w:r w:rsidR="00940CBF">
        <w:rPr>
          <w:rFonts w:cs="Arial"/>
          <w:color w:val="3B3B3B"/>
        </w:rPr>
        <w:t xml:space="preserve"> Knowledge and learning have themselves become commodities, in the US and UK in particular. </w:t>
      </w:r>
      <w:r w:rsidR="00A32F6F">
        <w:rPr>
          <w:rFonts w:cs="Arial"/>
          <w:color w:val="3B3B3B"/>
        </w:rPr>
        <w:t xml:space="preserve"> T</w:t>
      </w:r>
      <w:r>
        <w:rPr>
          <w:rFonts w:cs="Arial"/>
          <w:color w:val="3B3B3B"/>
        </w:rPr>
        <w:t xml:space="preserve">he US and the UK are </w:t>
      </w:r>
      <w:r w:rsidR="00A32F6F">
        <w:rPr>
          <w:rFonts w:cs="Arial"/>
          <w:color w:val="3B3B3B"/>
        </w:rPr>
        <w:t xml:space="preserve">in constitutional crisis, European Leaders are struggling with their own populist movements, movements not based on agency </w:t>
      </w:r>
      <w:proofErr w:type="gramStart"/>
      <w:r w:rsidR="00A32F6F">
        <w:rPr>
          <w:rFonts w:cs="Arial"/>
          <w:color w:val="3B3B3B"/>
        </w:rPr>
        <w:t>and  a</w:t>
      </w:r>
      <w:proofErr w:type="gramEnd"/>
      <w:r w:rsidR="00A32F6F">
        <w:rPr>
          <w:rFonts w:cs="Arial"/>
          <w:color w:val="3B3B3B"/>
        </w:rPr>
        <w:t xml:space="preserve"> ‘battle for truth’,  but instead a much more visceral ‘fight or flee’ response emerging from the uncertainties and creeping poverty eme</w:t>
      </w:r>
      <w:r w:rsidR="00324230">
        <w:rPr>
          <w:rFonts w:cs="Arial"/>
          <w:color w:val="3B3B3B"/>
        </w:rPr>
        <w:t>rging fro</w:t>
      </w:r>
      <w:r w:rsidR="00A32F6F">
        <w:rPr>
          <w:rFonts w:cs="Arial"/>
          <w:color w:val="3B3B3B"/>
        </w:rPr>
        <w:t>m the economic crisis. A watershed moment,</w:t>
      </w:r>
      <w:r w:rsidR="00324230">
        <w:rPr>
          <w:rFonts w:cs="Arial"/>
          <w:color w:val="3B3B3B"/>
        </w:rPr>
        <w:t xml:space="preserve"> on an individual and global level. </w:t>
      </w:r>
    </w:p>
    <w:p w14:paraId="34CBDA66" w14:textId="77777777" w:rsidR="00324230" w:rsidRDefault="00324230">
      <w:pPr>
        <w:rPr>
          <w:rFonts w:cs="Arial"/>
          <w:color w:val="3B3B3B"/>
        </w:rPr>
      </w:pPr>
    </w:p>
    <w:p w14:paraId="0B864802" w14:textId="77777777" w:rsidR="005E47D9" w:rsidRPr="005E47D9" w:rsidRDefault="00940CBF">
      <w:pPr>
        <w:rPr>
          <w:lang w:val="en-GB"/>
        </w:rPr>
      </w:pPr>
      <w:r>
        <w:rPr>
          <w:rFonts w:cs="Arial"/>
          <w:color w:val="3B3B3B"/>
        </w:rPr>
        <w:t>For Foucault</w:t>
      </w:r>
      <w:r w:rsidR="00324230">
        <w:rPr>
          <w:rFonts w:cs="Arial"/>
          <w:color w:val="3B3B3B"/>
        </w:rPr>
        <w:t>, this</w:t>
      </w:r>
      <w:r>
        <w:rPr>
          <w:rFonts w:cs="Arial"/>
          <w:color w:val="3B3B3B"/>
        </w:rPr>
        <w:t xml:space="preserve"> now missing</w:t>
      </w:r>
      <w:r w:rsidR="00324230">
        <w:rPr>
          <w:rFonts w:cs="Arial"/>
          <w:color w:val="3B3B3B"/>
        </w:rPr>
        <w:t xml:space="preserve"> sense of agency, and the role of education and science in informing and driving the ‘battle for truth’ is central to maintaining discourse and the positive, social power which</w:t>
      </w:r>
      <w:r>
        <w:rPr>
          <w:rFonts w:cs="Arial"/>
          <w:color w:val="3B3B3B"/>
        </w:rPr>
        <w:t xml:space="preserve"> create</w:t>
      </w:r>
      <w:r w:rsidR="003A7E0A">
        <w:rPr>
          <w:rFonts w:cs="Arial"/>
          <w:color w:val="3B3B3B"/>
        </w:rPr>
        <w:t>s</w:t>
      </w:r>
      <w:r>
        <w:rPr>
          <w:rFonts w:cs="Arial"/>
          <w:color w:val="3B3B3B"/>
        </w:rPr>
        <w:t xml:space="preserve"> a battle for the ‘status of truth and the economic and political role it plays’.  The ‘aha’ question to be explored is the extent to which facilitators of learning can continue to  unpack, question  and work to overcome the global realities which impact on individual ‘lived experiences’</w:t>
      </w:r>
      <w:r w:rsidR="003A7E0A">
        <w:rPr>
          <w:rFonts w:cs="Arial"/>
          <w:color w:val="3B3B3B"/>
        </w:rPr>
        <w:t xml:space="preserve">. </w:t>
      </w:r>
    </w:p>
    <w:sectPr w:rsidR="005E47D9" w:rsidRPr="005E47D9" w:rsidSect="00877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D9"/>
    <w:rsid w:val="000B798A"/>
    <w:rsid w:val="000F069A"/>
    <w:rsid w:val="00150F9D"/>
    <w:rsid w:val="001F34BD"/>
    <w:rsid w:val="00291262"/>
    <w:rsid w:val="00324230"/>
    <w:rsid w:val="00396468"/>
    <w:rsid w:val="003A7E0A"/>
    <w:rsid w:val="005A55BA"/>
    <w:rsid w:val="005E35A8"/>
    <w:rsid w:val="005E47D9"/>
    <w:rsid w:val="00634593"/>
    <w:rsid w:val="007A4656"/>
    <w:rsid w:val="00877DF7"/>
    <w:rsid w:val="008D0608"/>
    <w:rsid w:val="00922DCD"/>
    <w:rsid w:val="00925AF2"/>
    <w:rsid w:val="00940CBF"/>
    <w:rsid w:val="00A010AD"/>
    <w:rsid w:val="00A32F6F"/>
    <w:rsid w:val="00BE1F43"/>
    <w:rsid w:val="00C90B98"/>
    <w:rsid w:val="00CB213D"/>
    <w:rsid w:val="00E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2748</Characters>
  <Application>Microsoft Office Word</Application>
  <DocSecurity>0</DocSecurity>
  <Lines>39</Lines>
  <Paragraphs>3</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2016-12-22T12:44:00Z</dcterms:created>
  <dcterms:modified xsi:type="dcterms:W3CDTF">2016-12-22T12:44:00Z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